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071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1DC61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6555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2024年中央自然灾害救灾资金</w:t>
      </w:r>
    </w:p>
    <w:p w14:paraId="015EE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（地质灾害）分配表</w:t>
      </w:r>
    </w:p>
    <w:p w14:paraId="6E0E0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仿宋_GB2312" w:cs="Times New Roman"/>
          <w:color w:val="000000"/>
          <w:sz w:val="32"/>
          <w:szCs w:val="32"/>
          <w:lang w:val="en-US" w:eastAsia="zh-CN"/>
        </w:rPr>
      </w:pPr>
    </w:p>
    <w:tbl>
      <w:tblPr>
        <w:tblStyle w:val="5"/>
        <w:tblW w:w="8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3040"/>
        <w:gridCol w:w="2829"/>
      </w:tblGrid>
      <w:tr w14:paraId="79E0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1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地市/县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C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下达资金数（万元）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D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4951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B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4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9DAC4">
            <w:pPr>
              <w:jc w:val="left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E8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4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2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46D4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4B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9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A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2300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D450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ED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E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0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F8F0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1E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9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B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72B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B5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A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9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1566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2E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5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和平县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5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251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C598C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eastAsia="仿宋_GB2312" w:cs="Times New Roman"/>
          <w:color w:val="000000"/>
          <w:sz w:val="32"/>
          <w:szCs w:val="32"/>
          <w:lang w:val="en-US" w:eastAsia="zh-CN"/>
        </w:rPr>
      </w:pPr>
    </w:p>
    <w:p w14:paraId="30A4C3C8"/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954BBCA-2F01-4D6F-9F55-4F35E389F4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67CA47E-5D8B-4FCA-AE0D-DFE0648101F2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A87FD026-3823-4149-AC41-A8D92C42BD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B9D3F82-9BBE-42FC-815F-1F5FBFCB2A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49EE3D1-2680-45D5-BCBB-62D25BB5574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D2C08"/>
    <w:rsid w:val="75FC6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  <w:jc w:val="center"/>
    </w:pPr>
    <w:rPr>
      <w:rFonts w:eastAsia="华文中宋"/>
      <w:b/>
      <w:bCs/>
      <w:color w:val="FF0000"/>
      <w:spacing w:val="22"/>
      <w:kern w:val="16"/>
      <w:position w:val="-6"/>
      <w:sz w:val="5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353</Words>
  <Characters>398</Characters>
  <Paragraphs>51</Paragraphs>
  <TotalTime>10</TotalTime>
  <ScaleCrop>false</ScaleCrop>
  <LinksUpToDate>false</LinksUpToDate>
  <CharactersWithSpaces>399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2018-07-02T23:12:00Z</dcterms:created>
  <dc:creator>黄杰满</dc:creator>
  <cp:lastModifiedBy>Mr.云皓</cp:lastModifiedBy>
  <dcterms:modified xsi:type="dcterms:W3CDTF">2025-01-07T03:39:05Z</dcterms:modified>
  <dc:title>关于2018年省级自然灾害生活救助资金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B0A1BF90293C498DA54B6CA0C1477529_13</vt:lpwstr>
  </property>
  <property fmtid="{D5CDD505-2E9C-101B-9397-08002B2CF9AE}" pid="5" name="showFlag">
    <vt:bool>true</vt:bool>
  </property>
  <property fmtid="{D5CDD505-2E9C-101B-9397-08002B2CF9AE}" pid="6" name="KSOTemplateDocerSaveRecord">
    <vt:lpwstr>eyJoZGlkIjoiNzBiYmU3NTM4ZWIyMmM4ZjNiNTYyZmE3OThhNmNmMGMiLCJ1c2VySWQiOiIyNjgxMTk4ODQifQ==</vt:lpwstr>
  </property>
</Properties>
</file>